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631" w:rsidRDefault="00D02631" w:rsidP="00F5581D">
      <w:pPr>
        <w:spacing w:after="36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F5581D" w:rsidRPr="00EE06B4" w:rsidRDefault="00A674B8" w:rsidP="00F5581D">
      <w:pPr>
        <w:spacing w:after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102.45pt;margin-top:-.35pt;width:360.75pt;height:4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" filled="f" strokecolor="white [3212]">
            <v:textbox>
              <w:txbxContent>
                <w:p w:rsidR="00F5581D" w:rsidRPr="00243BC3" w:rsidRDefault="00F5581D" w:rsidP="00F5581D">
                  <w:pPr>
                    <w:pStyle w:val="Cabealho"/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243BC3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NUCCA – NÚCLEO DE COMUNICAÇÃO, CULTURA E ARTES</w:t>
                  </w:r>
                  <w:r w:rsidRPr="00243BC3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br/>
                    <w:t xml:space="preserve">LAMP - LABORATÓRIO DE ESTUDOS E PRÁTICA DE MÚSICA </w:t>
                  </w:r>
                  <w:proofErr w:type="gramStart"/>
                  <w:r w:rsidRPr="00243BC3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POPULAR</w:t>
                  </w:r>
                  <w:proofErr w:type="gramEnd"/>
                </w:p>
                <w:p w:rsidR="00F5581D" w:rsidRPr="00243BC3" w:rsidRDefault="00243BC3" w:rsidP="00F5581D">
                  <w:pPr>
                    <w:pStyle w:val="Cabealho"/>
                    <w:spacing w:after="360"/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P</w:t>
                  </w:r>
                  <w:r w:rsidR="00F5581D" w:rsidRPr="00243BC3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ROJETO PALCO IFPB: ARTES, DIÁLOGOS E OFICINAS.</w:t>
                  </w:r>
                </w:p>
                <w:p w:rsidR="00F5581D" w:rsidRDefault="00F5581D" w:rsidP="00F5581D"/>
              </w:txbxContent>
            </v:textbox>
          </v:shape>
        </w:pict>
      </w:r>
      <w:r w:rsidR="00F5581D" w:rsidRPr="00EE06B4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690559" cy="494472"/>
            <wp:effectExtent l="0" t="0" r="5080" b="1270"/>
            <wp:docPr id="1" name="Imagem 1" descr="http://www.ifpb.edu.br/institucional/documentos/marca-ifpb-e-manual-de-uso/jpg-horizontal/Marca%20IFPB_horizontal_cajazeir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fpb.edu.br/institucional/documentos/marca-ifpb-e-manual-de-uso/jpg-horizontal/Marca%20IFPB_horizontal_cajazeira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467" cy="49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F04" w:rsidRDefault="00060F04" w:rsidP="00060F04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60F04" w:rsidRDefault="00060F04" w:rsidP="00060F04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B4A90">
        <w:rPr>
          <w:rFonts w:ascii="Arial" w:hAnsi="Arial" w:cs="Arial"/>
          <w:color w:val="000000"/>
          <w:sz w:val="24"/>
          <w:szCs w:val="24"/>
        </w:rPr>
        <w:t xml:space="preserve">O </w:t>
      </w:r>
      <w:r w:rsidRPr="005B4A90">
        <w:rPr>
          <w:rFonts w:ascii="Arial" w:hAnsi="Arial" w:cs="Arial"/>
          <w:b/>
          <w:bCs/>
          <w:color w:val="000000"/>
          <w:sz w:val="24"/>
          <w:szCs w:val="24"/>
        </w:rPr>
        <w:t xml:space="preserve">Núcleo de Comunicação, Cultura e Artes </w:t>
      </w:r>
      <w:r w:rsidRPr="005B4A90">
        <w:rPr>
          <w:rFonts w:ascii="Arial" w:hAnsi="Arial" w:cs="Arial"/>
          <w:color w:val="000000"/>
          <w:sz w:val="24"/>
          <w:szCs w:val="24"/>
        </w:rPr>
        <w:t>(NUCCA) do Instituto Federal de Educação, Ciência e Tecnologia da Paraíba (IFPB), Campus Cajazeiras, integrante da Rede Rizoma: Tecnologia em Extensão da PROEX</w:t>
      </w:r>
      <w:r>
        <w:rPr>
          <w:rFonts w:ascii="Arial" w:hAnsi="Arial" w:cs="Arial"/>
          <w:color w:val="000000"/>
          <w:sz w:val="24"/>
          <w:szCs w:val="24"/>
        </w:rPr>
        <w:t>C</w:t>
      </w:r>
      <w:r w:rsidRPr="005B4A90">
        <w:rPr>
          <w:rFonts w:ascii="Arial" w:hAnsi="Arial" w:cs="Arial"/>
          <w:color w:val="000000"/>
          <w:sz w:val="24"/>
          <w:szCs w:val="24"/>
        </w:rPr>
        <w:t xml:space="preserve">-IFPB </w:t>
      </w:r>
      <w:r w:rsidRPr="005B4A90">
        <w:rPr>
          <w:rFonts w:ascii="Arial" w:hAnsi="Arial" w:cs="Arial"/>
          <w:b/>
          <w:bCs/>
          <w:color w:val="000000"/>
          <w:sz w:val="24"/>
          <w:szCs w:val="24"/>
        </w:rPr>
        <w:t>torna</w:t>
      </w:r>
      <w:r w:rsidRPr="005B4A90">
        <w:rPr>
          <w:rFonts w:ascii="Arial" w:hAnsi="Arial" w:cs="Arial"/>
          <w:color w:val="000000"/>
          <w:sz w:val="24"/>
          <w:szCs w:val="24"/>
        </w:rPr>
        <w:br/>
      </w:r>
      <w:r w:rsidRPr="005B4A90">
        <w:rPr>
          <w:rFonts w:ascii="Arial" w:hAnsi="Arial" w:cs="Arial"/>
          <w:b/>
          <w:bCs/>
          <w:color w:val="000000"/>
          <w:sz w:val="24"/>
          <w:szCs w:val="24"/>
        </w:rPr>
        <w:t>público o Edital Nº 00</w:t>
      </w:r>
      <w:r>
        <w:rPr>
          <w:rFonts w:ascii="Arial" w:hAnsi="Arial" w:cs="Arial"/>
          <w:b/>
          <w:bCs/>
          <w:color w:val="000000"/>
          <w:sz w:val="24"/>
          <w:szCs w:val="24"/>
        </w:rPr>
        <w:t>3</w:t>
      </w:r>
      <w:r w:rsidRPr="005B4A90">
        <w:rPr>
          <w:rFonts w:ascii="Arial" w:hAnsi="Arial" w:cs="Arial"/>
          <w:b/>
          <w:bCs/>
          <w:color w:val="000000"/>
          <w:sz w:val="24"/>
          <w:szCs w:val="24"/>
        </w:rPr>
        <w:t>/2016 – NUCCA/IFPB, com a finalidade de</w:t>
      </w:r>
      <w:r w:rsidRPr="005B4A90">
        <w:rPr>
          <w:rFonts w:ascii="Arial" w:hAnsi="Arial" w:cs="Arial"/>
          <w:color w:val="000000"/>
          <w:sz w:val="24"/>
          <w:szCs w:val="24"/>
        </w:rPr>
        <w:br/>
      </w:r>
      <w:r w:rsidRPr="005B4A90">
        <w:rPr>
          <w:rFonts w:ascii="Arial" w:hAnsi="Arial" w:cs="Arial"/>
          <w:b/>
          <w:bCs/>
          <w:color w:val="000000"/>
          <w:sz w:val="24"/>
          <w:szCs w:val="24"/>
        </w:rPr>
        <w:t xml:space="preserve">selecionar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participantes </w:t>
      </w:r>
      <w:r w:rsidRPr="005B4A90">
        <w:rPr>
          <w:rFonts w:ascii="Arial" w:hAnsi="Arial" w:cs="Arial"/>
          <w:b/>
          <w:bCs/>
          <w:color w:val="000000"/>
          <w:sz w:val="24"/>
          <w:szCs w:val="24"/>
        </w:rPr>
        <w:t xml:space="preserve">para </w:t>
      </w:r>
      <w:r>
        <w:rPr>
          <w:rFonts w:ascii="Arial" w:hAnsi="Arial" w:cs="Arial"/>
          <w:b/>
          <w:bCs/>
          <w:color w:val="000000"/>
          <w:sz w:val="24"/>
          <w:szCs w:val="24"/>
        </w:rPr>
        <w:t>a etapa Cajazeiras do Festival de Interpretes d</w:t>
      </w:r>
      <w:r w:rsidR="00A83B26">
        <w:rPr>
          <w:rFonts w:ascii="Arial" w:hAnsi="Arial" w:cs="Arial"/>
          <w:b/>
          <w:bCs/>
          <w:color w:val="000000"/>
          <w:sz w:val="24"/>
          <w:szCs w:val="24"/>
        </w:rPr>
        <w:t>a Música POP (Popular) 2016</w:t>
      </w:r>
      <w:r>
        <w:rPr>
          <w:rFonts w:ascii="Arial" w:hAnsi="Arial" w:cs="Arial"/>
          <w:b/>
          <w:bCs/>
          <w:color w:val="000000"/>
          <w:sz w:val="24"/>
          <w:szCs w:val="24"/>
        </w:rPr>
        <w:t>, FESTIN</w:t>
      </w:r>
      <w:r w:rsidRPr="005B4A90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 xml:space="preserve">de acordo com Edital nº 39/2016, de 21 de outubro de 2016, da Pró-Reitoria de Extensão e Cultura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(PROEXC.</w:t>
      </w:r>
      <w:proofErr w:type="gramEnd"/>
    </w:p>
    <w:p w:rsidR="00A83B26" w:rsidRPr="00A83B26" w:rsidRDefault="00A83B26" w:rsidP="00A83B26">
      <w:pPr>
        <w:spacing w:before="240" w:after="360"/>
        <w:jc w:val="center"/>
        <w:rPr>
          <w:rFonts w:ascii="Arial" w:hAnsi="Arial" w:cs="Arial"/>
          <w:b/>
          <w:sz w:val="24"/>
          <w:szCs w:val="24"/>
        </w:rPr>
      </w:pPr>
      <w:r w:rsidRPr="00A83B26">
        <w:rPr>
          <w:rFonts w:ascii="Arial" w:hAnsi="Arial" w:cs="Arial"/>
          <w:b/>
          <w:sz w:val="24"/>
          <w:szCs w:val="24"/>
        </w:rPr>
        <w:t>REGULAMENTO</w:t>
      </w:r>
    </w:p>
    <w:p w:rsidR="00A83B26" w:rsidRPr="00A83B26" w:rsidRDefault="00A83B26" w:rsidP="00A83B26">
      <w:pPr>
        <w:spacing w:before="240" w:after="360"/>
        <w:rPr>
          <w:rFonts w:ascii="Arial" w:hAnsi="Arial" w:cs="Arial"/>
          <w:b/>
          <w:sz w:val="24"/>
          <w:szCs w:val="24"/>
        </w:rPr>
      </w:pPr>
      <w:r w:rsidRPr="00A83B26">
        <w:rPr>
          <w:rFonts w:ascii="Arial" w:hAnsi="Arial" w:cs="Arial"/>
          <w:b/>
          <w:sz w:val="24"/>
          <w:szCs w:val="24"/>
        </w:rPr>
        <w:t>DA FINALIDADE:</w:t>
      </w:r>
    </w:p>
    <w:p w:rsidR="00A83B26" w:rsidRPr="00A83B26" w:rsidRDefault="00A83B26" w:rsidP="00A83B26">
      <w:pPr>
        <w:jc w:val="both"/>
        <w:rPr>
          <w:rFonts w:ascii="Arial" w:hAnsi="Arial" w:cs="Arial"/>
          <w:sz w:val="24"/>
          <w:szCs w:val="24"/>
        </w:rPr>
      </w:pPr>
      <w:r w:rsidRPr="00A83B26">
        <w:rPr>
          <w:rFonts w:ascii="Arial" w:hAnsi="Arial" w:cs="Arial"/>
          <w:sz w:val="24"/>
          <w:szCs w:val="24"/>
        </w:rPr>
        <w:t>Art. 1º - O Festival de Intérpretes</w:t>
      </w:r>
      <w:r>
        <w:rPr>
          <w:rFonts w:ascii="Arial" w:hAnsi="Arial" w:cs="Arial"/>
          <w:sz w:val="24"/>
          <w:szCs w:val="24"/>
        </w:rPr>
        <w:t xml:space="preserve"> da Música POP do IFPB objetiva </w:t>
      </w:r>
      <w:r w:rsidRPr="00A83B26">
        <w:rPr>
          <w:rFonts w:ascii="Arial" w:hAnsi="Arial" w:cs="Arial"/>
          <w:sz w:val="24"/>
          <w:szCs w:val="24"/>
        </w:rPr>
        <w:t xml:space="preserve">adescoberta de </w:t>
      </w:r>
      <w:r>
        <w:rPr>
          <w:rFonts w:ascii="Arial" w:hAnsi="Arial" w:cs="Arial"/>
          <w:sz w:val="24"/>
          <w:szCs w:val="24"/>
        </w:rPr>
        <w:t>potencialidades</w:t>
      </w:r>
      <w:r w:rsidRPr="00A83B26">
        <w:rPr>
          <w:rFonts w:ascii="Arial" w:hAnsi="Arial" w:cs="Arial"/>
          <w:sz w:val="24"/>
          <w:szCs w:val="24"/>
        </w:rPr>
        <w:t xml:space="preserve"> musicais entre os estudantes, no que se refere àinterpretação.</w:t>
      </w:r>
    </w:p>
    <w:p w:rsidR="00A83B26" w:rsidRPr="00A83B26" w:rsidRDefault="00A83B26" w:rsidP="00A83B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Parágrafo ún</w:t>
      </w:r>
      <w:r w:rsidRPr="00A83B26">
        <w:rPr>
          <w:rFonts w:ascii="Arial" w:hAnsi="Arial" w:cs="Arial"/>
          <w:sz w:val="24"/>
          <w:szCs w:val="24"/>
        </w:rPr>
        <w:t xml:space="preserve">ico: </w:t>
      </w:r>
      <w:r>
        <w:rPr>
          <w:rFonts w:ascii="Arial" w:hAnsi="Arial" w:cs="Arial"/>
          <w:sz w:val="24"/>
          <w:szCs w:val="24"/>
        </w:rPr>
        <w:t xml:space="preserve">Podem participar </w:t>
      </w:r>
      <w:r w:rsidRPr="00A83B26">
        <w:rPr>
          <w:rFonts w:ascii="Arial" w:hAnsi="Arial" w:cs="Arial"/>
          <w:sz w:val="24"/>
          <w:szCs w:val="24"/>
        </w:rPr>
        <w:t>intérpretes independentede estilo, gênero e nacionalidade, desde que</w:t>
      </w:r>
      <w:r>
        <w:rPr>
          <w:rFonts w:ascii="Arial" w:hAnsi="Arial" w:cs="Arial"/>
          <w:sz w:val="24"/>
          <w:szCs w:val="24"/>
        </w:rPr>
        <w:t xml:space="preserve"> estejam matriculados e ativos </w:t>
      </w:r>
      <w:r w:rsidRPr="00A83B26">
        <w:rPr>
          <w:rFonts w:ascii="Arial" w:hAnsi="Arial" w:cs="Arial"/>
          <w:sz w:val="24"/>
          <w:szCs w:val="24"/>
        </w:rPr>
        <w:t>aos cursos do IFPB</w:t>
      </w:r>
      <w:r>
        <w:rPr>
          <w:rFonts w:ascii="Arial" w:hAnsi="Arial" w:cs="Arial"/>
          <w:sz w:val="24"/>
          <w:szCs w:val="24"/>
        </w:rPr>
        <w:t xml:space="preserve"> Cajazeiras</w:t>
      </w:r>
      <w:r w:rsidRPr="00A83B26">
        <w:rPr>
          <w:rFonts w:ascii="Arial" w:hAnsi="Arial" w:cs="Arial"/>
          <w:sz w:val="24"/>
          <w:szCs w:val="24"/>
        </w:rPr>
        <w:t xml:space="preserve">. </w:t>
      </w:r>
    </w:p>
    <w:p w:rsidR="00A83B26" w:rsidRPr="00A83B26" w:rsidRDefault="00A83B26" w:rsidP="00A83B26">
      <w:pPr>
        <w:spacing w:before="240" w:after="360"/>
        <w:jc w:val="both"/>
        <w:rPr>
          <w:rFonts w:ascii="Arial" w:hAnsi="Arial" w:cs="Arial"/>
          <w:b/>
          <w:sz w:val="24"/>
          <w:szCs w:val="24"/>
        </w:rPr>
      </w:pPr>
      <w:r w:rsidRPr="00A83B26">
        <w:rPr>
          <w:rFonts w:ascii="Arial" w:hAnsi="Arial" w:cs="Arial"/>
          <w:b/>
          <w:sz w:val="24"/>
          <w:szCs w:val="24"/>
        </w:rPr>
        <w:t>DEFINIÇÕES:</w:t>
      </w:r>
    </w:p>
    <w:p w:rsidR="00A83B26" w:rsidRPr="00A83B26" w:rsidRDefault="00A83B26" w:rsidP="00A83B26">
      <w:pPr>
        <w:jc w:val="both"/>
        <w:rPr>
          <w:rFonts w:ascii="Arial" w:hAnsi="Arial" w:cs="Arial"/>
          <w:sz w:val="24"/>
          <w:szCs w:val="24"/>
        </w:rPr>
      </w:pPr>
      <w:r w:rsidRPr="00A83B26">
        <w:rPr>
          <w:rFonts w:ascii="Arial" w:hAnsi="Arial" w:cs="Arial"/>
          <w:sz w:val="24"/>
          <w:szCs w:val="24"/>
        </w:rPr>
        <w:t xml:space="preserve">Art. 2º - Este edital se refere à fase </w:t>
      </w:r>
      <w:r>
        <w:rPr>
          <w:rFonts w:ascii="Arial" w:hAnsi="Arial" w:cs="Arial"/>
          <w:sz w:val="24"/>
          <w:szCs w:val="24"/>
        </w:rPr>
        <w:t>local</w:t>
      </w:r>
      <w:r w:rsidRPr="00A83B26">
        <w:rPr>
          <w:rFonts w:ascii="Arial" w:hAnsi="Arial" w:cs="Arial"/>
          <w:sz w:val="24"/>
          <w:szCs w:val="24"/>
        </w:rPr>
        <w:t xml:space="preserve"> do referido festival</w:t>
      </w:r>
      <w:r>
        <w:rPr>
          <w:rFonts w:ascii="Arial" w:hAnsi="Arial" w:cs="Arial"/>
          <w:sz w:val="24"/>
          <w:szCs w:val="24"/>
        </w:rPr>
        <w:t xml:space="preserve">, cuja final </w:t>
      </w:r>
      <w:r w:rsidRPr="00A83B26">
        <w:rPr>
          <w:rFonts w:ascii="Arial" w:hAnsi="Arial" w:cs="Arial"/>
          <w:sz w:val="24"/>
          <w:szCs w:val="24"/>
        </w:rPr>
        <w:t xml:space="preserve">se realizará </w:t>
      </w:r>
      <w:proofErr w:type="gramStart"/>
      <w:r w:rsidRPr="00A83B26">
        <w:rPr>
          <w:rFonts w:ascii="Arial" w:hAnsi="Arial" w:cs="Arial"/>
          <w:sz w:val="24"/>
          <w:szCs w:val="24"/>
        </w:rPr>
        <w:t>noCampus</w:t>
      </w:r>
      <w:proofErr w:type="gramEnd"/>
      <w:r w:rsidRPr="00A83B26">
        <w:rPr>
          <w:rFonts w:ascii="Arial" w:hAnsi="Arial" w:cs="Arial"/>
          <w:sz w:val="24"/>
          <w:szCs w:val="24"/>
        </w:rPr>
        <w:t xml:space="preserve"> Monteiro, no dia 01 de dezembro de 2016.</w:t>
      </w:r>
    </w:p>
    <w:p w:rsidR="00A83B26" w:rsidRPr="00A83B26" w:rsidRDefault="00A83B26" w:rsidP="00A83B26">
      <w:pPr>
        <w:jc w:val="both"/>
        <w:rPr>
          <w:rFonts w:ascii="Arial" w:hAnsi="Arial" w:cs="Arial"/>
          <w:sz w:val="24"/>
          <w:szCs w:val="24"/>
        </w:rPr>
      </w:pPr>
      <w:r w:rsidRPr="00A83B26">
        <w:rPr>
          <w:rFonts w:ascii="Arial" w:hAnsi="Arial" w:cs="Arial"/>
          <w:sz w:val="24"/>
          <w:szCs w:val="24"/>
        </w:rPr>
        <w:t xml:space="preserve">Parágrafo </w:t>
      </w:r>
      <w:r>
        <w:rPr>
          <w:rFonts w:ascii="Arial" w:hAnsi="Arial" w:cs="Arial"/>
          <w:sz w:val="24"/>
          <w:szCs w:val="24"/>
        </w:rPr>
        <w:t>único</w:t>
      </w:r>
      <w:r w:rsidRPr="00A83B26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Na final o</w:t>
      </w:r>
      <w:r w:rsidRPr="00A83B26">
        <w:rPr>
          <w:rFonts w:ascii="Arial" w:hAnsi="Arial" w:cs="Arial"/>
          <w:sz w:val="24"/>
          <w:szCs w:val="24"/>
        </w:rPr>
        <w:t xml:space="preserve"> intérprete</w:t>
      </w:r>
      <w:r>
        <w:rPr>
          <w:rFonts w:ascii="Arial" w:hAnsi="Arial" w:cs="Arial"/>
          <w:sz w:val="24"/>
          <w:szCs w:val="24"/>
        </w:rPr>
        <w:t xml:space="preserve"> deverá</w:t>
      </w:r>
      <w:r w:rsidRPr="00A83B26">
        <w:rPr>
          <w:rFonts w:ascii="Arial" w:hAnsi="Arial" w:cs="Arial"/>
          <w:sz w:val="24"/>
          <w:szCs w:val="24"/>
        </w:rPr>
        <w:t xml:space="preserve"> cantar a mesma música que defendeu na</w:t>
      </w:r>
      <w:r>
        <w:rPr>
          <w:rFonts w:ascii="Arial" w:hAnsi="Arial" w:cs="Arial"/>
          <w:sz w:val="24"/>
          <w:szCs w:val="24"/>
        </w:rPr>
        <w:t xml:space="preserve"> etapa Cajazeiras</w:t>
      </w:r>
      <w:r w:rsidRPr="00A83B26">
        <w:rPr>
          <w:rFonts w:ascii="Arial" w:hAnsi="Arial" w:cs="Arial"/>
          <w:sz w:val="24"/>
          <w:szCs w:val="24"/>
        </w:rPr>
        <w:t>.</w:t>
      </w:r>
    </w:p>
    <w:p w:rsidR="00A83B26" w:rsidRPr="00A83B26" w:rsidRDefault="00A83B26" w:rsidP="00A83B26">
      <w:pPr>
        <w:spacing w:before="240" w:after="360"/>
        <w:jc w:val="both"/>
        <w:rPr>
          <w:rFonts w:ascii="Arial" w:hAnsi="Arial" w:cs="Arial"/>
          <w:b/>
          <w:sz w:val="24"/>
          <w:szCs w:val="24"/>
        </w:rPr>
      </w:pPr>
      <w:r w:rsidRPr="00A83B26">
        <w:rPr>
          <w:rFonts w:ascii="Arial" w:hAnsi="Arial" w:cs="Arial"/>
          <w:b/>
          <w:sz w:val="24"/>
          <w:szCs w:val="24"/>
        </w:rPr>
        <w:t>DAS INSCRIÇÕES:</w:t>
      </w:r>
    </w:p>
    <w:p w:rsidR="00462C2E" w:rsidRDefault="00A83B26" w:rsidP="00A83B26">
      <w:pPr>
        <w:jc w:val="both"/>
        <w:rPr>
          <w:rFonts w:ascii="Arial" w:hAnsi="Arial" w:cs="Arial"/>
          <w:sz w:val="24"/>
          <w:szCs w:val="24"/>
        </w:rPr>
      </w:pPr>
      <w:r w:rsidRPr="00A83B26">
        <w:rPr>
          <w:rFonts w:ascii="Arial" w:hAnsi="Arial" w:cs="Arial"/>
          <w:sz w:val="24"/>
          <w:szCs w:val="24"/>
        </w:rPr>
        <w:t xml:space="preserve">Art. 3º - </w:t>
      </w:r>
      <w:r w:rsidR="00462C2E">
        <w:rPr>
          <w:rFonts w:ascii="Arial" w:hAnsi="Arial" w:cs="Arial"/>
          <w:sz w:val="24"/>
          <w:szCs w:val="24"/>
        </w:rPr>
        <w:t xml:space="preserve">A </w:t>
      </w:r>
      <w:r w:rsidR="00462C2E" w:rsidRPr="00A95574">
        <w:rPr>
          <w:rFonts w:ascii="Arial" w:hAnsi="Arial" w:cs="Arial"/>
          <w:b/>
          <w:sz w:val="24"/>
          <w:szCs w:val="24"/>
        </w:rPr>
        <w:t>inscrição</w:t>
      </w:r>
      <w:r w:rsidR="00462C2E">
        <w:rPr>
          <w:rFonts w:ascii="Arial" w:hAnsi="Arial" w:cs="Arial"/>
          <w:sz w:val="24"/>
          <w:szCs w:val="24"/>
        </w:rPr>
        <w:t xml:space="preserve"> para participação na etapa Cajazeiras ocorrerá de </w:t>
      </w:r>
      <w:r w:rsidR="00462C2E" w:rsidRPr="00A95574">
        <w:rPr>
          <w:rFonts w:ascii="Arial" w:hAnsi="Arial" w:cs="Arial"/>
          <w:b/>
          <w:sz w:val="24"/>
          <w:szCs w:val="24"/>
        </w:rPr>
        <w:t xml:space="preserve">25 de outubro até </w:t>
      </w:r>
      <w:proofErr w:type="gramStart"/>
      <w:r w:rsidR="00462C2E" w:rsidRPr="00A95574">
        <w:rPr>
          <w:rFonts w:ascii="Arial" w:hAnsi="Arial" w:cs="Arial"/>
          <w:b/>
          <w:sz w:val="24"/>
          <w:szCs w:val="24"/>
        </w:rPr>
        <w:t>1</w:t>
      </w:r>
      <w:proofErr w:type="gramEnd"/>
      <w:r w:rsidR="00462C2E" w:rsidRPr="00A95574">
        <w:rPr>
          <w:rFonts w:ascii="Arial" w:hAnsi="Arial" w:cs="Arial"/>
          <w:b/>
          <w:sz w:val="24"/>
          <w:szCs w:val="24"/>
        </w:rPr>
        <w:t xml:space="preserve"> novembro de 2016, através de formulário </w:t>
      </w:r>
      <w:hyperlink r:id="rId7" w:history="1">
        <w:r w:rsidR="00462C2E" w:rsidRPr="00D02631">
          <w:rPr>
            <w:rStyle w:val="Hyperlink"/>
            <w:rFonts w:ascii="Arial" w:hAnsi="Arial" w:cs="Arial"/>
            <w:b/>
            <w:i/>
            <w:sz w:val="24"/>
            <w:szCs w:val="24"/>
          </w:rPr>
          <w:t>online</w:t>
        </w:r>
        <w:r w:rsidR="00D02631" w:rsidRPr="00D02631">
          <w:rPr>
            <w:rStyle w:val="Hyperlink"/>
            <w:rFonts w:ascii="Arial" w:hAnsi="Arial" w:cs="Arial"/>
            <w:b/>
            <w:i/>
            <w:sz w:val="24"/>
            <w:szCs w:val="24"/>
          </w:rPr>
          <w:t xml:space="preserve"> </w:t>
        </w:r>
        <w:r w:rsidR="00462C2E" w:rsidRPr="00D02631">
          <w:rPr>
            <w:rStyle w:val="Hyperlink"/>
            <w:rFonts w:ascii="Arial" w:hAnsi="Arial" w:cs="Arial"/>
            <w:sz w:val="24"/>
            <w:szCs w:val="24"/>
          </w:rPr>
          <w:t>(CLIQUE AQUI)</w:t>
        </w:r>
      </w:hyperlink>
      <w:r w:rsidR="00462C2E" w:rsidRPr="00D02631">
        <w:rPr>
          <w:rFonts w:ascii="Arial" w:hAnsi="Arial" w:cs="Arial"/>
          <w:sz w:val="24"/>
          <w:szCs w:val="24"/>
        </w:rPr>
        <w:t>.</w:t>
      </w:r>
      <w:r w:rsidR="00462C2E">
        <w:rPr>
          <w:rFonts w:ascii="Arial" w:hAnsi="Arial" w:cs="Arial"/>
          <w:sz w:val="24"/>
          <w:szCs w:val="24"/>
        </w:rPr>
        <w:t xml:space="preserve"> </w:t>
      </w:r>
    </w:p>
    <w:p w:rsidR="00A95574" w:rsidRPr="00462C2E" w:rsidRDefault="00A95574" w:rsidP="00A83B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Parágrafo </w:t>
      </w:r>
      <w:r w:rsidR="00D56D4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º: Serão selecionadas no máximo 12 canções, segundo o critério de ordem de inscrição efetuada corretamente. </w:t>
      </w:r>
    </w:p>
    <w:p w:rsidR="00E91899" w:rsidRDefault="00D56D4F" w:rsidP="00E9189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Parágrafo </w:t>
      </w:r>
      <w:r w:rsidR="00A95574">
        <w:rPr>
          <w:rFonts w:ascii="Arial" w:hAnsi="Arial" w:cs="Arial"/>
          <w:sz w:val="24"/>
          <w:szCs w:val="24"/>
        </w:rPr>
        <w:t>2</w:t>
      </w:r>
      <w:r w:rsidR="00E91899">
        <w:rPr>
          <w:rFonts w:ascii="Arial" w:hAnsi="Arial" w:cs="Arial"/>
          <w:sz w:val="24"/>
          <w:szCs w:val="24"/>
        </w:rPr>
        <w:t xml:space="preserve">º: </w:t>
      </w:r>
      <w:r w:rsidR="00E91899" w:rsidRPr="00A95574">
        <w:rPr>
          <w:rFonts w:ascii="Arial" w:hAnsi="Arial" w:cs="Arial"/>
          <w:b/>
          <w:sz w:val="24"/>
          <w:szCs w:val="24"/>
        </w:rPr>
        <w:t xml:space="preserve">A homologação da inscrição procederá mediante preenchimento correto do formulário </w:t>
      </w:r>
      <w:r w:rsidR="00A95574" w:rsidRPr="00A95574">
        <w:rPr>
          <w:rFonts w:ascii="Arial" w:hAnsi="Arial" w:cs="Arial"/>
          <w:b/>
          <w:sz w:val="24"/>
          <w:szCs w:val="24"/>
        </w:rPr>
        <w:t xml:space="preserve">com ENVIO DA LETRA DA MÚSICA </w:t>
      </w:r>
      <w:r w:rsidR="00A95574" w:rsidRPr="00A95574">
        <w:rPr>
          <w:rFonts w:ascii="Arial" w:hAnsi="Arial" w:cs="Arial"/>
          <w:b/>
          <w:sz w:val="24"/>
          <w:szCs w:val="24"/>
        </w:rPr>
        <w:lastRenderedPageBreak/>
        <w:t>a ser defendida, digitada e, de preferência, cifrada com a tonalidade do intérprete escrito, PARA O E-MAIL</w:t>
      </w:r>
      <w:r w:rsidR="00E91899" w:rsidRPr="00A95574">
        <w:rPr>
          <w:rFonts w:ascii="Arial" w:hAnsi="Arial" w:cs="Arial"/>
          <w:b/>
          <w:sz w:val="24"/>
          <w:szCs w:val="24"/>
        </w:rPr>
        <w:t xml:space="preserve"> (</w:t>
      </w:r>
      <w:hyperlink r:id="rId8" w:history="1">
        <w:r w:rsidR="00E91899" w:rsidRPr="00A95574">
          <w:rPr>
            <w:rStyle w:val="Hyperlink"/>
            <w:rFonts w:ascii="Arial" w:hAnsi="Arial" w:cs="Arial"/>
            <w:b/>
            <w:sz w:val="24"/>
            <w:szCs w:val="24"/>
          </w:rPr>
          <w:t>george.severo@ifpb.edu.br</w:t>
        </w:r>
      </w:hyperlink>
      <w:proofErr w:type="gramStart"/>
      <w:r w:rsidR="00E91899" w:rsidRPr="00A95574">
        <w:rPr>
          <w:rFonts w:ascii="Arial" w:hAnsi="Arial" w:cs="Arial"/>
          <w:b/>
          <w:sz w:val="24"/>
          <w:szCs w:val="24"/>
        </w:rPr>
        <w:t>)</w:t>
      </w:r>
      <w:proofErr w:type="gramEnd"/>
    </w:p>
    <w:p w:rsidR="00E91899" w:rsidRPr="00A83B26" w:rsidRDefault="00E91899" w:rsidP="00E91899">
      <w:pPr>
        <w:jc w:val="both"/>
        <w:rPr>
          <w:rFonts w:ascii="Arial" w:hAnsi="Arial" w:cs="Arial"/>
          <w:sz w:val="24"/>
          <w:szCs w:val="24"/>
        </w:rPr>
      </w:pPr>
      <w:r w:rsidRPr="00A83B26">
        <w:rPr>
          <w:rFonts w:ascii="Arial" w:hAnsi="Arial" w:cs="Arial"/>
          <w:sz w:val="24"/>
          <w:szCs w:val="24"/>
        </w:rPr>
        <w:t>Art. 4º - O ato da inscrição implica automatica</w:t>
      </w:r>
      <w:r>
        <w:rPr>
          <w:rFonts w:ascii="Arial" w:hAnsi="Arial" w:cs="Arial"/>
          <w:sz w:val="24"/>
          <w:szCs w:val="24"/>
        </w:rPr>
        <w:t xml:space="preserve">mente na aceitação integral por </w:t>
      </w:r>
      <w:r w:rsidRPr="00A83B26">
        <w:rPr>
          <w:rFonts w:ascii="Arial" w:hAnsi="Arial" w:cs="Arial"/>
          <w:sz w:val="24"/>
          <w:szCs w:val="24"/>
        </w:rPr>
        <w:t>parte dos intérpretes dos termos deste regulamento, como</w:t>
      </w:r>
      <w:r>
        <w:rPr>
          <w:rFonts w:ascii="Arial" w:hAnsi="Arial" w:cs="Arial"/>
          <w:sz w:val="24"/>
          <w:szCs w:val="24"/>
        </w:rPr>
        <w:t xml:space="preserve"> também na </w:t>
      </w:r>
      <w:r w:rsidRPr="00A83B26">
        <w:rPr>
          <w:rFonts w:ascii="Arial" w:hAnsi="Arial" w:cs="Arial"/>
          <w:sz w:val="24"/>
          <w:szCs w:val="24"/>
        </w:rPr>
        <w:t>aceitação das decisões emanadas dos promotores do festival.</w:t>
      </w:r>
    </w:p>
    <w:p w:rsidR="00E91899" w:rsidRDefault="00E91899" w:rsidP="00E91899">
      <w:pPr>
        <w:jc w:val="both"/>
        <w:rPr>
          <w:rFonts w:ascii="Arial" w:hAnsi="Arial" w:cs="Arial"/>
          <w:sz w:val="24"/>
          <w:szCs w:val="24"/>
        </w:rPr>
      </w:pPr>
      <w:r w:rsidRPr="00A83B26">
        <w:rPr>
          <w:rFonts w:ascii="Arial" w:hAnsi="Arial" w:cs="Arial"/>
          <w:sz w:val="24"/>
          <w:szCs w:val="24"/>
        </w:rPr>
        <w:t xml:space="preserve">Art. 5º - </w:t>
      </w:r>
      <w:r>
        <w:rPr>
          <w:rFonts w:ascii="Arial" w:hAnsi="Arial" w:cs="Arial"/>
          <w:sz w:val="24"/>
          <w:szCs w:val="24"/>
        </w:rPr>
        <w:t xml:space="preserve">O NUCCA disponibilizará, aos interpretes, a banda base para acompanhamento musical, sendo vedada a participação de terceiros. </w:t>
      </w:r>
    </w:p>
    <w:p w:rsidR="00E91899" w:rsidRDefault="00E91899" w:rsidP="00E9189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Parágrafo 1º: A banda base será composta por baterista, contrabaixista, guitarrista, violonista, tecladista e saxofonista. </w:t>
      </w:r>
    </w:p>
    <w:p w:rsidR="00E91899" w:rsidRPr="00A83B26" w:rsidRDefault="00E91899" w:rsidP="00E9189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Parágrafo 2º: </w:t>
      </w:r>
      <w:r w:rsidR="00B354E6">
        <w:rPr>
          <w:rFonts w:ascii="Arial" w:hAnsi="Arial" w:cs="Arial"/>
          <w:sz w:val="24"/>
          <w:szCs w:val="24"/>
        </w:rPr>
        <w:t>A música deverá ser defendida por apenas um intérprete.</w:t>
      </w:r>
    </w:p>
    <w:p w:rsidR="00A83B26" w:rsidRDefault="00B354E6" w:rsidP="00A83B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5º - </w:t>
      </w:r>
      <w:r w:rsidR="00A83B26" w:rsidRPr="00A83B26">
        <w:rPr>
          <w:rFonts w:ascii="Arial" w:hAnsi="Arial" w:cs="Arial"/>
          <w:sz w:val="24"/>
          <w:szCs w:val="24"/>
        </w:rPr>
        <w:t xml:space="preserve">O candidato classificado em primeiro lugar na </w:t>
      </w:r>
      <w:r>
        <w:rPr>
          <w:rFonts w:ascii="Arial" w:hAnsi="Arial" w:cs="Arial"/>
          <w:sz w:val="24"/>
          <w:szCs w:val="24"/>
        </w:rPr>
        <w:t xml:space="preserve">etapa Cajazeiras </w:t>
      </w:r>
      <w:r w:rsidR="00A83B26" w:rsidRPr="00A83B26">
        <w:rPr>
          <w:rFonts w:ascii="Arial" w:hAnsi="Arial" w:cs="Arial"/>
          <w:sz w:val="24"/>
          <w:szCs w:val="24"/>
        </w:rPr>
        <w:t>terá vaga garantida de</w:t>
      </w:r>
      <w:r>
        <w:rPr>
          <w:rFonts w:ascii="Arial" w:hAnsi="Arial" w:cs="Arial"/>
          <w:sz w:val="24"/>
          <w:szCs w:val="24"/>
        </w:rPr>
        <w:t xml:space="preserve"> participação na Final do FESTIN, </w:t>
      </w:r>
      <w:r w:rsidR="00A83B26" w:rsidRPr="00A83B26">
        <w:rPr>
          <w:rFonts w:ascii="Arial" w:hAnsi="Arial" w:cs="Arial"/>
          <w:sz w:val="24"/>
          <w:szCs w:val="24"/>
        </w:rPr>
        <w:t xml:space="preserve">mediante a inscriçãoformalizada </w:t>
      </w:r>
      <w:proofErr w:type="gramStart"/>
      <w:r w:rsidR="00A83B26" w:rsidRPr="00A83B26">
        <w:rPr>
          <w:rFonts w:ascii="Arial" w:hAnsi="Arial" w:cs="Arial"/>
          <w:sz w:val="24"/>
          <w:szCs w:val="24"/>
        </w:rPr>
        <w:t>pel</w:t>
      </w:r>
      <w:r>
        <w:rPr>
          <w:rFonts w:ascii="Arial" w:hAnsi="Arial" w:cs="Arial"/>
          <w:sz w:val="24"/>
          <w:szCs w:val="24"/>
        </w:rPr>
        <w:t>aC</w:t>
      </w:r>
      <w:r w:rsidR="00A83B26" w:rsidRPr="00A83B26">
        <w:rPr>
          <w:rFonts w:ascii="Arial" w:hAnsi="Arial" w:cs="Arial"/>
          <w:sz w:val="24"/>
          <w:szCs w:val="24"/>
        </w:rPr>
        <w:t>oordenador</w:t>
      </w:r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de Extensão e C</w:t>
      </w:r>
      <w:r w:rsidR="00A83B26" w:rsidRPr="00A83B26">
        <w:rPr>
          <w:rFonts w:ascii="Arial" w:hAnsi="Arial" w:cs="Arial"/>
          <w:sz w:val="24"/>
          <w:szCs w:val="24"/>
        </w:rPr>
        <w:t xml:space="preserve">ultura </w:t>
      </w:r>
      <w:r>
        <w:rPr>
          <w:rFonts w:ascii="Arial" w:hAnsi="Arial" w:cs="Arial"/>
          <w:sz w:val="24"/>
          <w:szCs w:val="24"/>
        </w:rPr>
        <w:t>até o dia</w:t>
      </w:r>
      <w:r w:rsidR="00A83B26" w:rsidRPr="00A83B26">
        <w:rPr>
          <w:rFonts w:ascii="Arial" w:hAnsi="Arial" w:cs="Arial"/>
          <w:sz w:val="24"/>
          <w:szCs w:val="24"/>
        </w:rPr>
        <w:t xml:space="preserve"> 11 de novembro de 2016.</w:t>
      </w:r>
    </w:p>
    <w:p w:rsidR="00D56D4F" w:rsidRPr="00D56D4F" w:rsidRDefault="00D56D4F" w:rsidP="00D56D4F">
      <w:pPr>
        <w:spacing w:before="240" w:after="360"/>
        <w:jc w:val="both"/>
        <w:rPr>
          <w:rFonts w:ascii="Arial" w:hAnsi="Arial" w:cs="Arial"/>
          <w:b/>
          <w:sz w:val="24"/>
          <w:szCs w:val="24"/>
        </w:rPr>
      </w:pPr>
      <w:r w:rsidRPr="00D56D4F">
        <w:rPr>
          <w:rFonts w:ascii="Arial" w:hAnsi="Arial" w:cs="Arial"/>
          <w:b/>
          <w:sz w:val="24"/>
          <w:szCs w:val="24"/>
        </w:rPr>
        <w:t>DO JULGAMENTO:</w:t>
      </w:r>
    </w:p>
    <w:p w:rsidR="00D56D4F" w:rsidRPr="00D56D4F" w:rsidRDefault="00D56D4F" w:rsidP="00D56D4F">
      <w:pPr>
        <w:jc w:val="both"/>
        <w:rPr>
          <w:rFonts w:ascii="Arial" w:hAnsi="Arial" w:cs="Arial"/>
          <w:sz w:val="24"/>
          <w:szCs w:val="24"/>
        </w:rPr>
      </w:pPr>
      <w:r w:rsidRPr="00D56D4F">
        <w:rPr>
          <w:rFonts w:ascii="Arial" w:hAnsi="Arial" w:cs="Arial"/>
          <w:sz w:val="24"/>
          <w:szCs w:val="24"/>
        </w:rPr>
        <w:t>Art. 6º - O julgamento dos intérpretes ser</w:t>
      </w:r>
      <w:r>
        <w:rPr>
          <w:rFonts w:ascii="Arial" w:hAnsi="Arial" w:cs="Arial"/>
          <w:sz w:val="24"/>
          <w:szCs w:val="24"/>
        </w:rPr>
        <w:t xml:space="preserve">á feito através de uma comissão </w:t>
      </w:r>
      <w:r w:rsidRPr="00D56D4F">
        <w:rPr>
          <w:rFonts w:ascii="Arial" w:hAnsi="Arial" w:cs="Arial"/>
          <w:sz w:val="24"/>
          <w:szCs w:val="24"/>
        </w:rPr>
        <w:t xml:space="preserve">formada por jurados, que atribuirão notas de 5 </w:t>
      </w:r>
      <w:r>
        <w:rPr>
          <w:rFonts w:ascii="Arial" w:hAnsi="Arial" w:cs="Arial"/>
          <w:sz w:val="24"/>
          <w:szCs w:val="24"/>
        </w:rPr>
        <w:t xml:space="preserve">a 10, conforme conceitos: ruim, </w:t>
      </w:r>
      <w:r w:rsidRPr="00D56D4F">
        <w:rPr>
          <w:rFonts w:ascii="Arial" w:hAnsi="Arial" w:cs="Arial"/>
          <w:sz w:val="24"/>
          <w:szCs w:val="24"/>
        </w:rPr>
        <w:t>regular, bom, ótimo e excelente, quando da apresentação pública do</w:t>
      </w:r>
      <w:r>
        <w:rPr>
          <w:rFonts w:ascii="Arial" w:hAnsi="Arial" w:cs="Arial"/>
          <w:sz w:val="24"/>
          <w:szCs w:val="24"/>
        </w:rPr>
        <w:t xml:space="preserve">s </w:t>
      </w:r>
      <w:r w:rsidRPr="00D56D4F">
        <w:rPr>
          <w:rFonts w:ascii="Arial" w:hAnsi="Arial" w:cs="Arial"/>
          <w:sz w:val="24"/>
          <w:szCs w:val="24"/>
        </w:rPr>
        <w:t>intérpretes.</w:t>
      </w:r>
    </w:p>
    <w:p w:rsidR="00D56D4F" w:rsidRPr="00D56D4F" w:rsidRDefault="00D56D4F" w:rsidP="00D56D4F">
      <w:pPr>
        <w:jc w:val="both"/>
        <w:rPr>
          <w:rFonts w:ascii="Arial" w:hAnsi="Arial" w:cs="Arial"/>
          <w:sz w:val="24"/>
          <w:szCs w:val="24"/>
        </w:rPr>
      </w:pPr>
      <w:r w:rsidRPr="00D56D4F">
        <w:rPr>
          <w:rFonts w:ascii="Arial" w:hAnsi="Arial" w:cs="Arial"/>
          <w:sz w:val="24"/>
          <w:szCs w:val="24"/>
        </w:rPr>
        <w:t>Parágrafo 1</w:t>
      </w:r>
      <w:r>
        <w:rPr>
          <w:rFonts w:ascii="Arial" w:hAnsi="Arial" w:cs="Arial"/>
          <w:sz w:val="24"/>
          <w:szCs w:val="24"/>
        </w:rPr>
        <w:t>º</w:t>
      </w:r>
      <w:r w:rsidRPr="00D56D4F">
        <w:rPr>
          <w:rFonts w:ascii="Arial" w:hAnsi="Arial" w:cs="Arial"/>
          <w:sz w:val="24"/>
          <w:szCs w:val="24"/>
        </w:rPr>
        <w:t>: Observar-se-ão os seguintes aspe</w:t>
      </w:r>
      <w:r>
        <w:rPr>
          <w:rFonts w:ascii="Arial" w:hAnsi="Arial" w:cs="Arial"/>
          <w:sz w:val="24"/>
          <w:szCs w:val="24"/>
        </w:rPr>
        <w:t xml:space="preserve">ctos musicais: afinação, ritmo, </w:t>
      </w:r>
      <w:r w:rsidRPr="00D56D4F">
        <w:rPr>
          <w:rFonts w:ascii="Arial" w:hAnsi="Arial" w:cs="Arial"/>
          <w:sz w:val="24"/>
          <w:szCs w:val="24"/>
        </w:rPr>
        <w:t>musicalidade, postura e criatividade.</w:t>
      </w:r>
    </w:p>
    <w:p w:rsidR="00D56D4F" w:rsidRPr="00D56D4F" w:rsidRDefault="00D56D4F" w:rsidP="00D56D4F">
      <w:pPr>
        <w:jc w:val="both"/>
        <w:rPr>
          <w:rFonts w:ascii="Arial" w:hAnsi="Arial" w:cs="Arial"/>
          <w:sz w:val="24"/>
          <w:szCs w:val="24"/>
        </w:rPr>
      </w:pPr>
      <w:r w:rsidRPr="00D56D4F">
        <w:rPr>
          <w:rFonts w:ascii="Arial" w:hAnsi="Arial" w:cs="Arial"/>
          <w:sz w:val="24"/>
          <w:szCs w:val="24"/>
        </w:rPr>
        <w:t>Parágrafo 2</w:t>
      </w:r>
      <w:r>
        <w:rPr>
          <w:rFonts w:ascii="Arial" w:hAnsi="Arial" w:cs="Arial"/>
          <w:sz w:val="24"/>
          <w:szCs w:val="24"/>
        </w:rPr>
        <w:t>º</w:t>
      </w:r>
      <w:r w:rsidRPr="00D56D4F">
        <w:rPr>
          <w:rFonts w:ascii="Arial" w:hAnsi="Arial" w:cs="Arial"/>
          <w:sz w:val="24"/>
          <w:szCs w:val="24"/>
        </w:rPr>
        <w:t>: O critério de desempate será feito pela originalidade da música</w:t>
      </w:r>
      <w:r>
        <w:rPr>
          <w:rFonts w:ascii="Arial" w:hAnsi="Arial" w:cs="Arial"/>
          <w:sz w:val="24"/>
          <w:szCs w:val="24"/>
        </w:rPr>
        <w:t xml:space="preserve"> (criatividade) e pelos aspectos musicais (afinação, ritmo, </w:t>
      </w:r>
      <w:r w:rsidRPr="00D56D4F">
        <w:rPr>
          <w:rFonts w:ascii="Arial" w:hAnsi="Arial" w:cs="Arial"/>
          <w:sz w:val="24"/>
          <w:szCs w:val="24"/>
        </w:rPr>
        <w:t>musicalidade, postura e criatividade</w:t>
      </w:r>
      <w:r>
        <w:rPr>
          <w:rFonts w:ascii="Arial" w:hAnsi="Arial" w:cs="Arial"/>
          <w:sz w:val="24"/>
          <w:szCs w:val="24"/>
        </w:rPr>
        <w:t>) do intérprete.</w:t>
      </w:r>
    </w:p>
    <w:p w:rsidR="00D56D4F" w:rsidRPr="00D56D4F" w:rsidRDefault="00D56D4F" w:rsidP="00D56D4F">
      <w:pPr>
        <w:jc w:val="both"/>
        <w:rPr>
          <w:rFonts w:ascii="Arial" w:hAnsi="Arial" w:cs="Arial"/>
          <w:sz w:val="24"/>
          <w:szCs w:val="24"/>
        </w:rPr>
      </w:pPr>
      <w:r w:rsidRPr="00D56D4F">
        <w:rPr>
          <w:rFonts w:ascii="Arial" w:hAnsi="Arial" w:cs="Arial"/>
          <w:sz w:val="24"/>
          <w:szCs w:val="24"/>
        </w:rPr>
        <w:t>Art. 7º - A decisão do júri é soberana, não c</w:t>
      </w:r>
      <w:r>
        <w:rPr>
          <w:rFonts w:ascii="Arial" w:hAnsi="Arial" w:cs="Arial"/>
          <w:sz w:val="24"/>
          <w:szCs w:val="24"/>
        </w:rPr>
        <w:t xml:space="preserve">abendo qualquer manifestação em </w:t>
      </w:r>
      <w:r w:rsidRPr="00D56D4F">
        <w:rPr>
          <w:rFonts w:ascii="Arial" w:hAnsi="Arial" w:cs="Arial"/>
          <w:sz w:val="24"/>
          <w:szCs w:val="24"/>
        </w:rPr>
        <w:t>contrário.</w:t>
      </w:r>
    </w:p>
    <w:p w:rsidR="00D56D4F" w:rsidRPr="00D56D4F" w:rsidRDefault="00D56D4F" w:rsidP="00D56D4F">
      <w:pPr>
        <w:jc w:val="both"/>
        <w:rPr>
          <w:rFonts w:ascii="Arial" w:hAnsi="Arial" w:cs="Arial"/>
          <w:b/>
          <w:sz w:val="24"/>
          <w:szCs w:val="24"/>
        </w:rPr>
      </w:pPr>
      <w:r w:rsidRPr="00D56D4F">
        <w:rPr>
          <w:rFonts w:ascii="Arial" w:hAnsi="Arial" w:cs="Arial"/>
          <w:b/>
          <w:sz w:val="24"/>
          <w:szCs w:val="24"/>
        </w:rPr>
        <w:t>DA PREMIAÇÃO:</w:t>
      </w:r>
    </w:p>
    <w:p w:rsidR="007E3025" w:rsidRDefault="00D56D4F" w:rsidP="00D56D4F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D56D4F">
        <w:rPr>
          <w:rFonts w:ascii="Arial" w:hAnsi="Arial" w:cs="Arial"/>
          <w:sz w:val="24"/>
          <w:szCs w:val="24"/>
        </w:rPr>
        <w:t>Art</w:t>
      </w:r>
      <w:proofErr w:type="spellEnd"/>
      <w:r w:rsidRPr="00D56D4F">
        <w:rPr>
          <w:rFonts w:ascii="Arial" w:hAnsi="Arial" w:cs="Arial"/>
          <w:sz w:val="24"/>
          <w:szCs w:val="24"/>
        </w:rPr>
        <w:t xml:space="preserve"> 8º </w:t>
      </w:r>
      <w:r w:rsidR="007E3025">
        <w:rPr>
          <w:rFonts w:ascii="Arial" w:hAnsi="Arial" w:cs="Arial"/>
          <w:sz w:val="24"/>
          <w:szCs w:val="24"/>
        </w:rPr>
        <w:t>A etapa Cajazeiras apenas corresponde a uma seletiva local, ou seja, o primeiro colocado se habilitará a participar da final do FESTIN 2016, com transporte e ajuda de custo demandado pelo Campus Cajazeiras. Na final do festival s</w:t>
      </w:r>
      <w:r w:rsidRPr="00D56D4F">
        <w:rPr>
          <w:rFonts w:ascii="Arial" w:hAnsi="Arial" w:cs="Arial"/>
          <w:sz w:val="24"/>
          <w:szCs w:val="24"/>
        </w:rPr>
        <w:t>erão premiados os classificados em prime</w:t>
      </w:r>
      <w:r w:rsidR="007E3025">
        <w:rPr>
          <w:rFonts w:ascii="Arial" w:hAnsi="Arial" w:cs="Arial"/>
          <w:sz w:val="24"/>
          <w:szCs w:val="24"/>
        </w:rPr>
        <w:t xml:space="preserve">iro, segundo e terceiro </w:t>
      </w:r>
      <w:r w:rsidRPr="00D56D4F">
        <w:rPr>
          <w:rFonts w:ascii="Arial" w:hAnsi="Arial" w:cs="Arial"/>
          <w:sz w:val="24"/>
          <w:szCs w:val="24"/>
        </w:rPr>
        <w:t>lugares, de acord</w:t>
      </w:r>
      <w:r w:rsidR="007E3025">
        <w:rPr>
          <w:rFonts w:ascii="Arial" w:hAnsi="Arial" w:cs="Arial"/>
          <w:sz w:val="24"/>
          <w:szCs w:val="24"/>
        </w:rPr>
        <w:t>o com o julgamento dos jurados.</w:t>
      </w:r>
    </w:p>
    <w:p w:rsidR="00A83B26" w:rsidRDefault="00D56D4F" w:rsidP="003552C5">
      <w:pPr>
        <w:spacing w:after="0"/>
        <w:jc w:val="both"/>
        <w:rPr>
          <w:rFonts w:ascii="Arial" w:hAnsi="Arial" w:cs="Arial"/>
          <w:sz w:val="24"/>
          <w:szCs w:val="24"/>
        </w:rPr>
      </w:pPr>
      <w:r w:rsidRPr="00D56D4F">
        <w:rPr>
          <w:rFonts w:ascii="Arial" w:hAnsi="Arial" w:cs="Arial"/>
          <w:sz w:val="24"/>
          <w:szCs w:val="24"/>
        </w:rPr>
        <w:t>Parágrafo 1: Os classificados receberão</w:t>
      </w:r>
      <w:r w:rsidR="003B7B0C">
        <w:rPr>
          <w:rFonts w:ascii="Arial" w:hAnsi="Arial" w:cs="Arial"/>
          <w:sz w:val="24"/>
          <w:szCs w:val="24"/>
        </w:rPr>
        <w:t xml:space="preserve"> prêmios de acordo com a tabela</w:t>
      </w:r>
      <w:r w:rsidRPr="00D56D4F">
        <w:rPr>
          <w:rFonts w:ascii="Arial" w:hAnsi="Arial" w:cs="Arial"/>
          <w:sz w:val="24"/>
          <w:szCs w:val="24"/>
        </w:rPr>
        <w:t>abaixo:</w:t>
      </w:r>
      <w:r w:rsidRPr="00D56D4F">
        <w:rPr>
          <w:rFonts w:ascii="Arial" w:hAnsi="Arial" w:cs="Arial"/>
          <w:sz w:val="24"/>
          <w:szCs w:val="24"/>
        </w:rPr>
        <w:cr/>
      </w:r>
    </w:p>
    <w:p w:rsidR="003552C5" w:rsidRDefault="003552C5" w:rsidP="003552C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552C5" w:rsidRDefault="003552C5" w:rsidP="003552C5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SombreamentoClaro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E3025" w:rsidTr="003552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:rsidR="003552C5" w:rsidRDefault="003552C5" w:rsidP="003552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3025" w:rsidRDefault="007E3025" w:rsidP="003552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Premiação</w:t>
            </w:r>
          </w:p>
        </w:tc>
        <w:tc>
          <w:tcPr>
            <w:tcW w:w="2881" w:type="dxa"/>
          </w:tcPr>
          <w:p w:rsidR="003552C5" w:rsidRDefault="003552C5" w:rsidP="003552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7E3025" w:rsidRDefault="007E3025" w:rsidP="003552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Estudante</w:t>
            </w:r>
          </w:p>
        </w:tc>
        <w:tc>
          <w:tcPr>
            <w:tcW w:w="2882" w:type="dxa"/>
          </w:tcPr>
          <w:p w:rsidR="007E3025" w:rsidRDefault="007E3025" w:rsidP="003552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Núcleo de cultura, programa ou projeto de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extensão</w:t>
            </w:r>
            <w:proofErr w:type="gramEnd"/>
          </w:p>
        </w:tc>
      </w:tr>
      <w:tr w:rsidR="003552C5" w:rsidTr="00355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:rsidR="003552C5" w:rsidRDefault="003552C5" w:rsidP="003B7B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1º LUGAR</w:t>
            </w:r>
          </w:p>
        </w:tc>
        <w:tc>
          <w:tcPr>
            <w:tcW w:w="2881" w:type="dxa"/>
          </w:tcPr>
          <w:p w:rsidR="003552C5" w:rsidRDefault="003552C5" w:rsidP="003B7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R$ 1.500,00</w:t>
            </w:r>
          </w:p>
        </w:tc>
        <w:tc>
          <w:tcPr>
            <w:tcW w:w="2882" w:type="dxa"/>
          </w:tcPr>
          <w:p w:rsidR="003552C5" w:rsidRDefault="003552C5" w:rsidP="003B7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R$ 1.500,00</w:t>
            </w:r>
          </w:p>
        </w:tc>
      </w:tr>
      <w:tr w:rsidR="003552C5" w:rsidTr="003552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:rsidR="003552C5" w:rsidRDefault="003552C5" w:rsidP="003B7B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2º LUGAR</w:t>
            </w:r>
          </w:p>
        </w:tc>
        <w:tc>
          <w:tcPr>
            <w:tcW w:w="2881" w:type="dxa"/>
          </w:tcPr>
          <w:p w:rsidR="003552C5" w:rsidRDefault="003552C5" w:rsidP="003B7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R$ 1.000,00</w:t>
            </w:r>
          </w:p>
        </w:tc>
        <w:tc>
          <w:tcPr>
            <w:tcW w:w="2882" w:type="dxa"/>
          </w:tcPr>
          <w:p w:rsidR="003552C5" w:rsidRDefault="003552C5" w:rsidP="003B7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R$ 1.000,00</w:t>
            </w:r>
          </w:p>
        </w:tc>
      </w:tr>
      <w:tr w:rsidR="003552C5" w:rsidTr="00355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:rsidR="003552C5" w:rsidRDefault="003552C5" w:rsidP="003B7B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3º LUGAR</w:t>
            </w:r>
          </w:p>
        </w:tc>
        <w:tc>
          <w:tcPr>
            <w:tcW w:w="2881" w:type="dxa"/>
          </w:tcPr>
          <w:p w:rsidR="003552C5" w:rsidRDefault="003552C5" w:rsidP="003B7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R$ 500,00</w:t>
            </w:r>
          </w:p>
        </w:tc>
        <w:tc>
          <w:tcPr>
            <w:tcW w:w="2882" w:type="dxa"/>
          </w:tcPr>
          <w:p w:rsidR="003552C5" w:rsidRDefault="003552C5" w:rsidP="003B7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R$ 500,00</w:t>
            </w:r>
          </w:p>
        </w:tc>
      </w:tr>
    </w:tbl>
    <w:p w:rsidR="007E3025" w:rsidRDefault="007E3025" w:rsidP="00D56D4F">
      <w:pPr>
        <w:jc w:val="both"/>
        <w:rPr>
          <w:rFonts w:ascii="Arial" w:hAnsi="Arial" w:cs="Arial"/>
          <w:sz w:val="24"/>
          <w:szCs w:val="24"/>
        </w:rPr>
      </w:pPr>
    </w:p>
    <w:p w:rsidR="00A82205" w:rsidRDefault="00A82205" w:rsidP="00A82205">
      <w:pPr>
        <w:jc w:val="both"/>
        <w:rPr>
          <w:rFonts w:ascii="Arial" w:hAnsi="Arial" w:cs="Arial"/>
          <w:sz w:val="24"/>
          <w:szCs w:val="24"/>
        </w:rPr>
      </w:pPr>
      <w:r w:rsidRPr="00A82205">
        <w:rPr>
          <w:rFonts w:ascii="Arial" w:hAnsi="Arial" w:cs="Arial"/>
          <w:sz w:val="24"/>
          <w:szCs w:val="24"/>
        </w:rPr>
        <w:t>Parágrafo 2</w:t>
      </w:r>
      <w:r>
        <w:rPr>
          <w:rFonts w:ascii="Arial" w:hAnsi="Arial" w:cs="Arial"/>
          <w:sz w:val="24"/>
          <w:szCs w:val="24"/>
        </w:rPr>
        <w:t>º</w:t>
      </w:r>
      <w:r w:rsidRPr="00A82205">
        <w:rPr>
          <w:rFonts w:ascii="Arial" w:hAnsi="Arial" w:cs="Arial"/>
          <w:sz w:val="24"/>
          <w:szCs w:val="24"/>
        </w:rPr>
        <w:t>: Valores de premiação, no valo</w:t>
      </w:r>
      <w:r>
        <w:rPr>
          <w:rFonts w:ascii="Arial" w:hAnsi="Arial" w:cs="Arial"/>
          <w:sz w:val="24"/>
          <w:szCs w:val="24"/>
        </w:rPr>
        <w:t xml:space="preserve">r semelhante ao dos estudantes, </w:t>
      </w:r>
      <w:r w:rsidRPr="00A82205">
        <w:rPr>
          <w:rFonts w:ascii="Arial" w:hAnsi="Arial" w:cs="Arial"/>
          <w:sz w:val="24"/>
          <w:szCs w:val="24"/>
        </w:rPr>
        <w:t xml:space="preserve">serão disponibilizados em nome </w:t>
      </w:r>
      <w:proofErr w:type="gramStart"/>
      <w:r w:rsidRPr="00A82205">
        <w:rPr>
          <w:rFonts w:ascii="Arial" w:hAnsi="Arial" w:cs="Arial"/>
          <w:sz w:val="24"/>
          <w:szCs w:val="24"/>
        </w:rPr>
        <w:t>do(</w:t>
      </w:r>
      <w:proofErr w:type="gramEnd"/>
      <w:r w:rsidRPr="00A82205">
        <w:rPr>
          <w:rFonts w:ascii="Arial" w:hAnsi="Arial" w:cs="Arial"/>
          <w:sz w:val="24"/>
          <w:szCs w:val="24"/>
        </w:rPr>
        <w:t xml:space="preserve">a) </w:t>
      </w:r>
      <w:r>
        <w:rPr>
          <w:rFonts w:ascii="Arial" w:hAnsi="Arial" w:cs="Arial"/>
          <w:sz w:val="24"/>
          <w:szCs w:val="24"/>
        </w:rPr>
        <w:t xml:space="preserve">servidor(a) membro do Núcleo de </w:t>
      </w:r>
      <w:r w:rsidRPr="00A82205">
        <w:rPr>
          <w:rFonts w:ascii="Arial" w:hAnsi="Arial" w:cs="Arial"/>
          <w:sz w:val="24"/>
          <w:szCs w:val="24"/>
        </w:rPr>
        <w:t>Cultura da Rede Rizoma, devidamente reg</w:t>
      </w:r>
      <w:r>
        <w:rPr>
          <w:rFonts w:ascii="Arial" w:hAnsi="Arial" w:cs="Arial"/>
          <w:sz w:val="24"/>
          <w:szCs w:val="24"/>
        </w:rPr>
        <w:t xml:space="preserve">istrado na PROEXC e que atua no </w:t>
      </w:r>
      <w:r w:rsidRPr="00A82205">
        <w:rPr>
          <w:rFonts w:ascii="Arial" w:hAnsi="Arial" w:cs="Arial"/>
          <w:sz w:val="24"/>
          <w:szCs w:val="24"/>
        </w:rPr>
        <w:t xml:space="preserve">âmbito do campus ao qual esteja vinculado </w:t>
      </w:r>
      <w:r>
        <w:rPr>
          <w:rFonts w:ascii="Arial" w:hAnsi="Arial" w:cs="Arial"/>
          <w:sz w:val="24"/>
          <w:szCs w:val="24"/>
        </w:rPr>
        <w:t xml:space="preserve">o participante premiado. Caso o </w:t>
      </w:r>
      <w:r w:rsidRPr="00A82205">
        <w:rPr>
          <w:rFonts w:ascii="Arial" w:hAnsi="Arial" w:cs="Arial"/>
          <w:sz w:val="24"/>
          <w:szCs w:val="24"/>
        </w:rPr>
        <w:t>campus ainda não tenha atuação de Núcleos</w:t>
      </w:r>
      <w:r>
        <w:rPr>
          <w:rFonts w:ascii="Arial" w:hAnsi="Arial" w:cs="Arial"/>
          <w:sz w:val="24"/>
          <w:szCs w:val="24"/>
        </w:rPr>
        <w:t xml:space="preserve"> de Cultura, a premiação poderá </w:t>
      </w:r>
      <w:r w:rsidRPr="00A82205">
        <w:rPr>
          <w:rFonts w:ascii="Arial" w:hAnsi="Arial" w:cs="Arial"/>
          <w:sz w:val="24"/>
          <w:szCs w:val="24"/>
        </w:rPr>
        <w:t xml:space="preserve">ser dirigida </w:t>
      </w:r>
      <w:proofErr w:type="gramStart"/>
      <w:r w:rsidRPr="00A82205">
        <w:rPr>
          <w:rFonts w:ascii="Arial" w:hAnsi="Arial" w:cs="Arial"/>
          <w:sz w:val="24"/>
          <w:szCs w:val="24"/>
        </w:rPr>
        <w:t>a(</w:t>
      </w:r>
      <w:proofErr w:type="gramEnd"/>
      <w:r w:rsidRPr="00A82205">
        <w:rPr>
          <w:rFonts w:ascii="Arial" w:hAnsi="Arial" w:cs="Arial"/>
          <w:sz w:val="24"/>
          <w:szCs w:val="24"/>
        </w:rPr>
        <w:t>o) servidor (a) de outro Núcleo</w:t>
      </w:r>
      <w:r>
        <w:rPr>
          <w:rFonts w:ascii="Arial" w:hAnsi="Arial" w:cs="Arial"/>
          <w:sz w:val="24"/>
          <w:szCs w:val="24"/>
        </w:rPr>
        <w:t xml:space="preserve"> da Rede Rizoma ou de Programas </w:t>
      </w:r>
      <w:r w:rsidRPr="00A82205">
        <w:rPr>
          <w:rFonts w:ascii="Arial" w:hAnsi="Arial" w:cs="Arial"/>
          <w:sz w:val="24"/>
          <w:szCs w:val="24"/>
        </w:rPr>
        <w:t>ou Projetos de Extensão, devidamente re</w:t>
      </w:r>
      <w:r>
        <w:rPr>
          <w:rFonts w:ascii="Arial" w:hAnsi="Arial" w:cs="Arial"/>
          <w:sz w:val="24"/>
          <w:szCs w:val="24"/>
        </w:rPr>
        <w:t xml:space="preserve">gistrados na PROEXC e com ações </w:t>
      </w:r>
      <w:r w:rsidRPr="00A82205">
        <w:rPr>
          <w:rFonts w:ascii="Arial" w:hAnsi="Arial" w:cs="Arial"/>
          <w:sz w:val="24"/>
          <w:szCs w:val="24"/>
        </w:rPr>
        <w:t xml:space="preserve">em execução no ano corrente. </w:t>
      </w:r>
      <w:proofErr w:type="gramStart"/>
      <w:r w:rsidRPr="00A82205">
        <w:rPr>
          <w:rFonts w:ascii="Arial" w:hAnsi="Arial" w:cs="Arial"/>
          <w:sz w:val="24"/>
          <w:szCs w:val="24"/>
        </w:rPr>
        <w:t>Esse(</w:t>
      </w:r>
      <w:proofErr w:type="gramEnd"/>
      <w:r w:rsidRPr="00A82205">
        <w:rPr>
          <w:rFonts w:ascii="Arial" w:hAnsi="Arial" w:cs="Arial"/>
          <w:sz w:val="24"/>
          <w:szCs w:val="24"/>
        </w:rPr>
        <w:t>a) servidor</w:t>
      </w:r>
      <w:r>
        <w:rPr>
          <w:rFonts w:ascii="Arial" w:hAnsi="Arial" w:cs="Arial"/>
          <w:sz w:val="24"/>
          <w:szCs w:val="24"/>
        </w:rPr>
        <w:t xml:space="preserve">(a) associado(a) à participação </w:t>
      </w:r>
      <w:r w:rsidRPr="00A82205">
        <w:rPr>
          <w:rFonts w:ascii="Arial" w:hAnsi="Arial" w:cs="Arial"/>
          <w:sz w:val="24"/>
          <w:szCs w:val="24"/>
        </w:rPr>
        <w:t>do estudante deverá constar na ficha de inscri</w:t>
      </w:r>
      <w:r>
        <w:rPr>
          <w:rFonts w:ascii="Arial" w:hAnsi="Arial" w:cs="Arial"/>
          <w:sz w:val="24"/>
          <w:szCs w:val="24"/>
        </w:rPr>
        <w:t xml:space="preserve">ção. Sua assinatura na referida </w:t>
      </w:r>
      <w:r w:rsidRPr="00A82205">
        <w:rPr>
          <w:rFonts w:ascii="Arial" w:hAnsi="Arial" w:cs="Arial"/>
          <w:sz w:val="24"/>
          <w:szCs w:val="24"/>
        </w:rPr>
        <w:t>ficha implicará na responsabilidade de aplica</w:t>
      </w:r>
      <w:r>
        <w:rPr>
          <w:rFonts w:ascii="Arial" w:hAnsi="Arial" w:cs="Arial"/>
          <w:sz w:val="24"/>
          <w:szCs w:val="24"/>
        </w:rPr>
        <w:t xml:space="preserve">r o valor do prêmio em despesas </w:t>
      </w:r>
      <w:r w:rsidRPr="00A82205">
        <w:rPr>
          <w:rFonts w:ascii="Arial" w:hAnsi="Arial" w:cs="Arial"/>
          <w:sz w:val="24"/>
          <w:szCs w:val="24"/>
        </w:rPr>
        <w:t>referente às suas atividades do Núcleo, Prog</w:t>
      </w:r>
      <w:r>
        <w:rPr>
          <w:rFonts w:ascii="Arial" w:hAnsi="Arial" w:cs="Arial"/>
          <w:sz w:val="24"/>
          <w:szCs w:val="24"/>
        </w:rPr>
        <w:t xml:space="preserve">rama ou Projeto de Extensão e o </w:t>
      </w:r>
      <w:r w:rsidRPr="00A82205">
        <w:rPr>
          <w:rFonts w:ascii="Arial" w:hAnsi="Arial" w:cs="Arial"/>
          <w:sz w:val="24"/>
          <w:szCs w:val="24"/>
        </w:rPr>
        <w:t>mesmo terá até 31 de janeiro de 2017 para c</w:t>
      </w:r>
      <w:r>
        <w:rPr>
          <w:rFonts w:ascii="Arial" w:hAnsi="Arial" w:cs="Arial"/>
          <w:sz w:val="24"/>
          <w:szCs w:val="24"/>
        </w:rPr>
        <w:t xml:space="preserve">omprovar as despesas através de </w:t>
      </w:r>
      <w:r w:rsidRPr="00A82205">
        <w:rPr>
          <w:rFonts w:ascii="Arial" w:hAnsi="Arial" w:cs="Arial"/>
          <w:sz w:val="24"/>
          <w:szCs w:val="24"/>
        </w:rPr>
        <w:t>notas a ser enviada</w:t>
      </w:r>
      <w:r>
        <w:rPr>
          <w:rFonts w:ascii="Arial" w:hAnsi="Arial" w:cs="Arial"/>
          <w:sz w:val="24"/>
          <w:szCs w:val="24"/>
        </w:rPr>
        <w:t xml:space="preserve"> pelo e-mail </w:t>
      </w:r>
      <w:hyperlink r:id="rId9" w:history="1">
        <w:r w:rsidRPr="0049657F">
          <w:rPr>
            <w:rStyle w:val="Hyperlink"/>
            <w:rFonts w:ascii="Arial" w:hAnsi="Arial" w:cs="Arial"/>
            <w:sz w:val="24"/>
            <w:szCs w:val="24"/>
          </w:rPr>
          <w:t>proexc@ifpb.edu.br</w:t>
        </w:r>
      </w:hyperlink>
      <w:r>
        <w:rPr>
          <w:rFonts w:ascii="Arial" w:hAnsi="Arial" w:cs="Arial"/>
          <w:sz w:val="24"/>
          <w:szCs w:val="24"/>
        </w:rPr>
        <w:t xml:space="preserve">. </w:t>
      </w:r>
    </w:p>
    <w:p w:rsidR="007E3025" w:rsidRDefault="00A82205" w:rsidP="00242598">
      <w:pPr>
        <w:spacing w:after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Parágrafo 3º: </w:t>
      </w:r>
      <w:r w:rsidRPr="00A82205">
        <w:rPr>
          <w:rFonts w:ascii="Arial" w:hAnsi="Arial" w:cs="Arial"/>
          <w:sz w:val="24"/>
          <w:szCs w:val="24"/>
        </w:rPr>
        <w:t>Quando houver aquisição de equipa</w:t>
      </w:r>
      <w:r>
        <w:rPr>
          <w:rFonts w:ascii="Arial" w:hAnsi="Arial" w:cs="Arial"/>
          <w:sz w:val="24"/>
          <w:szCs w:val="24"/>
        </w:rPr>
        <w:t xml:space="preserve">mentos ou materiais permanentes </w:t>
      </w:r>
      <w:r w:rsidRPr="00A82205">
        <w:rPr>
          <w:rFonts w:ascii="Arial" w:hAnsi="Arial" w:cs="Arial"/>
          <w:sz w:val="24"/>
          <w:szCs w:val="24"/>
        </w:rPr>
        <w:t>nacionais e/ou importados, o servidor benefici</w:t>
      </w:r>
      <w:r>
        <w:rPr>
          <w:rFonts w:ascii="Arial" w:hAnsi="Arial" w:cs="Arial"/>
          <w:sz w:val="24"/>
          <w:szCs w:val="24"/>
        </w:rPr>
        <w:t xml:space="preserve">ário da premiação deverá firmar </w:t>
      </w:r>
      <w:r w:rsidRPr="00A82205">
        <w:rPr>
          <w:rFonts w:ascii="Arial" w:hAnsi="Arial" w:cs="Arial"/>
          <w:sz w:val="24"/>
          <w:szCs w:val="24"/>
        </w:rPr>
        <w:t>Declaração de Doação do bem e requerer a</w:t>
      </w:r>
      <w:r>
        <w:rPr>
          <w:rFonts w:ascii="Arial" w:hAnsi="Arial" w:cs="Arial"/>
          <w:sz w:val="24"/>
          <w:szCs w:val="24"/>
        </w:rPr>
        <w:t xml:space="preserve"> sua incorporação ao patrimônio </w:t>
      </w:r>
      <w:r w:rsidRPr="00A82205">
        <w:rPr>
          <w:rFonts w:ascii="Arial" w:hAnsi="Arial" w:cs="Arial"/>
          <w:sz w:val="24"/>
          <w:szCs w:val="24"/>
        </w:rPr>
        <w:t>do IFPB no Setor de Patrimônio ou set</w:t>
      </w:r>
      <w:r>
        <w:rPr>
          <w:rFonts w:ascii="Arial" w:hAnsi="Arial" w:cs="Arial"/>
          <w:sz w:val="24"/>
          <w:szCs w:val="24"/>
        </w:rPr>
        <w:t xml:space="preserve">or equivalente no âmbito de sua </w:t>
      </w:r>
      <w:r w:rsidRPr="00A82205">
        <w:rPr>
          <w:rFonts w:ascii="Arial" w:hAnsi="Arial" w:cs="Arial"/>
          <w:sz w:val="24"/>
          <w:szCs w:val="24"/>
        </w:rPr>
        <w:t>unidade de atuação.</w:t>
      </w:r>
    </w:p>
    <w:tbl>
      <w:tblPr>
        <w:tblStyle w:val="SombreamentoClaro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91731A" w:rsidTr="003B7B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</w:tcPr>
          <w:p w:rsidR="0091731A" w:rsidRPr="003B7B0C" w:rsidRDefault="0091731A" w:rsidP="0091731A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3B7B0C">
              <w:rPr>
                <w:rFonts w:ascii="Arial" w:hAnsi="Arial" w:cs="Arial"/>
                <w:b w:val="0"/>
                <w:sz w:val="24"/>
                <w:szCs w:val="24"/>
              </w:rPr>
              <w:t>CRONOGRAMA</w:t>
            </w:r>
          </w:p>
        </w:tc>
      </w:tr>
      <w:tr w:rsidR="0091731A" w:rsidTr="003B7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:rsidR="0091731A" w:rsidRDefault="003B7B0C" w:rsidP="003B7B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Período de inscrições</w:t>
            </w:r>
          </w:p>
        </w:tc>
        <w:tc>
          <w:tcPr>
            <w:tcW w:w="4322" w:type="dxa"/>
          </w:tcPr>
          <w:p w:rsidR="0091731A" w:rsidRDefault="003B7B0C" w:rsidP="003B7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25/10 a 31/10/2016</w:t>
            </w:r>
          </w:p>
        </w:tc>
      </w:tr>
      <w:tr w:rsidR="0091731A" w:rsidTr="003B7B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:rsidR="0091731A" w:rsidRDefault="003B7B0C" w:rsidP="003B7B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Lista de Inscritos</w:t>
            </w:r>
          </w:p>
        </w:tc>
        <w:tc>
          <w:tcPr>
            <w:tcW w:w="4322" w:type="dxa"/>
          </w:tcPr>
          <w:p w:rsidR="0091731A" w:rsidRDefault="003B7B0C" w:rsidP="003B7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1/11/2016</w:t>
            </w:r>
          </w:p>
        </w:tc>
      </w:tr>
      <w:tr w:rsidR="0091731A" w:rsidTr="003B7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:rsidR="0091731A" w:rsidRDefault="003B7B0C" w:rsidP="003B7B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FESTIN Etapa Cajazeiras</w:t>
            </w:r>
          </w:p>
        </w:tc>
        <w:tc>
          <w:tcPr>
            <w:tcW w:w="4322" w:type="dxa"/>
          </w:tcPr>
          <w:p w:rsidR="0091731A" w:rsidRDefault="003B7B0C" w:rsidP="003B7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9/11/2016 às 18h30</w:t>
            </w:r>
          </w:p>
        </w:tc>
      </w:tr>
      <w:tr w:rsidR="0091731A" w:rsidTr="003B7B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:rsidR="0091731A" w:rsidRDefault="003B7B0C" w:rsidP="003B7B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Final Estadual do FESTIN</w:t>
            </w:r>
          </w:p>
        </w:tc>
        <w:tc>
          <w:tcPr>
            <w:tcW w:w="4322" w:type="dxa"/>
          </w:tcPr>
          <w:p w:rsidR="0091731A" w:rsidRDefault="003B7B0C" w:rsidP="003B7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1/12/2016</w:t>
            </w:r>
          </w:p>
        </w:tc>
      </w:tr>
    </w:tbl>
    <w:p w:rsidR="0091731A" w:rsidRDefault="0091731A" w:rsidP="00A82205">
      <w:pPr>
        <w:jc w:val="both"/>
        <w:rPr>
          <w:rFonts w:ascii="Arial" w:hAnsi="Arial" w:cs="Arial"/>
          <w:sz w:val="24"/>
          <w:szCs w:val="24"/>
        </w:rPr>
      </w:pPr>
    </w:p>
    <w:p w:rsidR="001B0BFB" w:rsidRDefault="001B0BFB" w:rsidP="00A82205">
      <w:pPr>
        <w:jc w:val="both"/>
        <w:rPr>
          <w:rFonts w:ascii="Arial" w:hAnsi="Arial" w:cs="Arial"/>
          <w:sz w:val="24"/>
          <w:szCs w:val="24"/>
        </w:rPr>
      </w:pPr>
    </w:p>
    <w:p w:rsidR="001B0BFB" w:rsidRDefault="001B0BFB" w:rsidP="00A82205">
      <w:pPr>
        <w:jc w:val="both"/>
        <w:rPr>
          <w:rFonts w:ascii="Arial" w:hAnsi="Arial" w:cs="Arial"/>
          <w:sz w:val="24"/>
          <w:szCs w:val="24"/>
        </w:rPr>
      </w:pPr>
    </w:p>
    <w:p w:rsidR="001B0BFB" w:rsidRDefault="001B0BFB" w:rsidP="00A82205">
      <w:pPr>
        <w:jc w:val="both"/>
        <w:rPr>
          <w:rFonts w:ascii="Arial" w:hAnsi="Arial" w:cs="Arial"/>
          <w:sz w:val="24"/>
          <w:szCs w:val="24"/>
        </w:rPr>
      </w:pPr>
    </w:p>
    <w:p w:rsidR="001B0BFB" w:rsidRDefault="001B0BFB" w:rsidP="00A82205">
      <w:pPr>
        <w:jc w:val="both"/>
        <w:rPr>
          <w:rFonts w:ascii="Arial" w:hAnsi="Arial" w:cs="Arial"/>
          <w:sz w:val="24"/>
          <w:szCs w:val="24"/>
        </w:rPr>
      </w:pPr>
    </w:p>
    <w:p w:rsidR="001B0BFB" w:rsidRDefault="001B0BFB" w:rsidP="00A82205">
      <w:pPr>
        <w:jc w:val="both"/>
        <w:rPr>
          <w:rFonts w:ascii="Arial" w:hAnsi="Arial" w:cs="Arial"/>
          <w:sz w:val="24"/>
          <w:szCs w:val="24"/>
        </w:rPr>
      </w:pPr>
    </w:p>
    <w:p w:rsidR="001B0BFB" w:rsidRPr="00A83B26" w:rsidRDefault="001B0BFB" w:rsidP="00A82205">
      <w:pPr>
        <w:jc w:val="both"/>
        <w:rPr>
          <w:rFonts w:ascii="Arial" w:hAnsi="Arial" w:cs="Arial"/>
          <w:sz w:val="24"/>
          <w:szCs w:val="24"/>
        </w:rPr>
      </w:pPr>
    </w:p>
    <w:sectPr w:rsidR="001B0BFB" w:rsidRPr="00A83B26" w:rsidSect="00746A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807E5"/>
    <w:rsid w:val="00060F04"/>
    <w:rsid w:val="00152AE7"/>
    <w:rsid w:val="001B0BFB"/>
    <w:rsid w:val="00242598"/>
    <w:rsid w:val="00243BC3"/>
    <w:rsid w:val="003067C4"/>
    <w:rsid w:val="003100AA"/>
    <w:rsid w:val="003552C5"/>
    <w:rsid w:val="003B7B0C"/>
    <w:rsid w:val="00462C2E"/>
    <w:rsid w:val="006056B4"/>
    <w:rsid w:val="00746A91"/>
    <w:rsid w:val="007E3025"/>
    <w:rsid w:val="008807E5"/>
    <w:rsid w:val="0091731A"/>
    <w:rsid w:val="00A674B8"/>
    <w:rsid w:val="00A82205"/>
    <w:rsid w:val="00A83B26"/>
    <w:rsid w:val="00A95574"/>
    <w:rsid w:val="00AF3A7A"/>
    <w:rsid w:val="00B354E6"/>
    <w:rsid w:val="00D02631"/>
    <w:rsid w:val="00D56D4F"/>
    <w:rsid w:val="00E91899"/>
    <w:rsid w:val="00F5581D"/>
    <w:rsid w:val="00F851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81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58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581D"/>
  </w:style>
  <w:style w:type="paragraph" w:styleId="Textodebalo">
    <w:name w:val="Balloon Text"/>
    <w:basedOn w:val="Normal"/>
    <w:link w:val="TextodebaloChar"/>
    <w:uiPriority w:val="99"/>
    <w:semiHidden/>
    <w:unhideWhenUsed/>
    <w:rsid w:val="00F55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581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91899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E3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3552C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81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58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581D"/>
  </w:style>
  <w:style w:type="paragraph" w:styleId="Textodebalo">
    <w:name w:val="Balloon Text"/>
    <w:basedOn w:val="Normal"/>
    <w:link w:val="TextodebaloChar"/>
    <w:uiPriority w:val="99"/>
    <w:semiHidden/>
    <w:unhideWhenUsed/>
    <w:rsid w:val="00F55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581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91899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E3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3552C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rge.severo@ifpb.edu.b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google.com/forms/d/1CZga4wV4hpQee_BTWwA79LEQvf6jkI0nZ-SCh75ttjY/prefil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exc@ifpb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A027D-F002-4FB8-B385-2D764D43C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831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Música</dc:creator>
  <cp:lastModifiedBy>IFPB</cp:lastModifiedBy>
  <cp:revision>2</cp:revision>
  <dcterms:created xsi:type="dcterms:W3CDTF">2016-10-26T13:43:00Z</dcterms:created>
  <dcterms:modified xsi:type="dcterms:W3CDTF">2016-10-26T13:43:00Z</dcterms:modified>
</cp:coreProperties>
</file>